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W w:w="93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84"/>
        <w:gridCol w:w="3118"/>
        <w:gridCol w:w="5958"/>
      </w:tblGrid>
      <w:tr w:rsidR="00AA4AB9" w:rsidTr="00AA4AB9">
        <w:trPr>
          <w:trHeight w:hRule="exact" w:val="2699"/>
        </w:trPr>
        <w:tc>
          <w:tcPr>
            <w:tcW w:w="284" w:type="dxa"/>
          </w:tcPr>
          <w:p w:rsidR="00AA4AB9" w:rsidRDefault="00AA4AB9">
            <w:pPr>
              <w:spacing w:before="120"/>
            </w:pPr>
            <w:bookmarkStart w:id="0" w:name="FastTabell" w:colFirst="2" w:colLast="2"/>
          </w:p>
        </w:tc>
        <w:tc>
          <w:tcPr>
            <w:tcW w:w="3118" w:type="dxa"/>
          </w:tcPr>
          <w:p w:rsidR="00AA4AB9" w:rsidRDefault="00AA4AB9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5958" w:type="dxa"/>
            <w:hideMark/>
          </w:tcPr>
          <w:p w:rsidR="00AA4AB9" w:rsidRDefault="00AA4AB9">
            <w:pPr>
              <w:spacing w:before="120"/>
              <w:jc w:val="right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616585</wp:posOffset>
                  </wp:positionH>
                  <wp:positionV relativeFrom="paragraph">
                    <wp:posOffset>8890</wp:posOffset>
                  </wp:positionV>
                  <wp:extent cx="3114675" cy="1362075"/>
                  <wp:effectExtent l="0" t="0" r="9525" b="9525"/>
                  <wp:wrapThrough wrapText="bothSides">
                    <wp:wrapPolygon edited="0">
                      <wp:start x="0" y="0"/>
                      <wp:lineTo x="0" y="21449"/>
                      <wp:lineTo x="21534" y="21449"/>
                      <wp:lineTo x="21534" y="0"/>
                      <wp:lineTo x="0" y="0"/>
                    </wp:wrapPolygon>
                  </wp:wrapThrough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136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0"/>
    </w:tbl>
    <w:p w:rsidR="00AA4AB9" w:rsidRDefault="00AA4AB9" w:rsidP="00AA4AB9"/>
    <w:p w:rsidR="00AA4AB9" w:rsidRDefault="00AA4AB9" w:rsidP="00AA4AB9"/>
    <w:p w:rsidR="00AA4AB9" w:rsidRDefault="00AA4AB9" w:rsidP="00AA4AB9"/>
    <w:p w:rsidR="00AA4AB9" w:rsidRDefault="00AA4AB9" w:rsidP="00AA4AB9"/>
    <w:p w:rsidR="00AA4AB9" w:rsidRDefault="00AA4AB9" w:rsidP="00AA4AB9"/>
    <w:tbl>
      <w:tblPr>
        <w:tblStyle w:val="Tabellrutenet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364"/>
        <w:gridCol w:w="7826"/>
      </w:tblGrid>
      <w:tr w:rsidR="00AA4AB9" w:rsidTr="00AA4AB9"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4AB9" w:rsidRDefault="00AA4AB9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80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4AB9" w:rsidRDefault="00AA4AB9">
            <w:pPr>
              <w:rPr>
                <w:b/>
                <w:sz w:val="28"/>
                <w:szCs w:val="28"/>
              </w:rPr>
            </w:pPr>
            <w:bookmarkStart w:id="1" w:name="UTVALGSNAVN"/>
            <w:r>
              <w:rPr>
                <w:b/>
                <w:sz w:val="28"/>
                <w:szCs w:val="28"/>
              </w:rPr>
              <w:t>Hovedstyret</w:t>
            </w:r>
            <w:bookmarkEnd w:id="1"/>
          </w:p>
        </w:tc>
      </w:tr>
      <w:tr w:rsidR="00AA4AB9" w:rsidTr="00AA4AB9">
        <w:tc>
          <w:tcPr>
            <w:tcW w:w="1260" w:type="dxa"/>
            <w:hideMark/>
          </w:tcPr>
          <w:p w:rsidR="00AA4AB9" w:rsidRDefault="00AA4AB9">
            <w:pPr>
              <w:rPr>
                <w:b/>
              </w:rPr>
            </w:pPr>
            <w:r>
              <w:rPr>
                <w:b/>
              </w:rPr>
              <w:t>Møtested:</w:t>
            </w:r>
          </w:p>
        </w:tc>
        <w:tc>
          <w:tcPr>
            <w:tcW w:w="8070" w:type="dxa"/>
            <w:hideMark/>
          </w:tcPr>
          <w:p w:rsidR="00AA4AB9" w:rsidRDefault="00AA4AB9">
            <w:bookmarkStart w:id="2" w:name="MØTEROM"/>
            <w:r>
              <w:t>Radisson Blue Airport hotell, Gardermoen</w:t>
            </w:r>
            <w:bookmarkEnd w:id="2"/>
          </w:p>
        </w:tc>
      </w:tr>
      <w:tr w:rsidR="00AA4AB9" w:rsidTr="00AA4AB9">
        <w:tc>
          <w:tcPr>
            <w:tcW w:w="1260" w:type="dxa"/>
            <w:hideMark/>
          </w:tcPr>
          <w:p w:rsidR="00AA4AB9" w:rsidRDefault="00AA4AB9">
            <w:pPr>
              <w:rPr>
                <w:b/>
              </w:rPr>
            </w:pPr>
            <w:r>
              <w:rPr>
                <w:b/>
              </w:rPr>
              <w:t>Dato:</w:t>
            </w:r>
          </w:p>
        </w:tc>
        <w:tc>
          <w:tcPr>
            <w:tcW w:w="8070" w:type="dxa"/>
            <w:hideMark/>
          </w:tcPr>
          <w:p w:rsidR="00AA4AB9" w:rsidRDefault="00AA4AB9">
            <w:bookmarkStart w:id="3" w:name="MØTEDATO"/>
            <w:r>
              <w:t>01.09.2020</w:t>
            </w:r>
            <w:bookmarkEnd w:id="3"/>
          </w:p>
        </w:tc>
      </w:tr>
      <w:tr w:rsidR="00AA4AB9" w:rsidTr="00AA4AB9"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4AB9" w:rsidRDefault="00AA4AB9">
            <w:pPr>
              <w:rPr>
                <w:b/>
              </w:rPr>
            </w:pPr>
            <w:r>
              <w:rPr>
                <w:b/>
              </w:rPr>
              <w:t>Tidspunkt:</w:t>
            </w:r>
          </w:p>
        </w:tc>
        <w:tc>
          <w:tcPr>
            <w:tcW w:w="80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A4AB9" w:rsidRDefault="00AA4AB9">
            <w:r>
              <w:t>10.00 – 17.00</w:t>
            </w:r>
          </w:p>
        </w:tc>
      </w:tr>
    </w:tbl>
    <w:p w:rsidR="00AA4AB9" w:rsidRDefault="00AA4AB9" w:rsidP="00AA4AB9"/>
    <w:p w:rsidR="00AA4AB9" w:rsidRDefault="00AA4AB9" w:rsidP="00502C4A">
      <w:pPr>
        <w:pStyle w:val="Overskrift2"/>
      </w:pPr>
    </w:p>
    <w:p w:rsidR="00EE35BA" w:rsidRDefault="00FE105A" w:rsidP="00502C4A">
      <w:pPr>
        <w:pStyle w:val="Overskrift2"/>
      </w:pPr>
      <w:r>
        <w:t>Saksliste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132"/>
        <w:gridCol w:w="5638"/>
        <w:gridCol w:w="1217"/>
        <w:gridCol w:w="1311"/>
      </w:tblGrid>
      <w:tr w:rsidR="00640418" w:rsidRPr="00853EBB" w:rsidTr="00640418">
        <w:tc>
          <w:tcPr>
            <w:tcW w:w="1140" w:type="dxa"/>
            <w:tcBorders>
              <w:bottom w:val="single" w:sz="4" w:space="0" w:color="auto"/>
            </w:tcBorders>
          </w:tcPr>
          <w:p w:rsidR="00640418" w:rsidRPr="00853EBB" w:rsidRDefault="00A47284" w:rsidP="00122542">
            <w:pPr>
              <w:spacing w:before="60" w:after="60"/>
              <w:rPr>
                <w:b/>
              </w:rPr>
            </w:pPr>
            <w:r>
              <w:rPr>
                <w:b/>
              </w:rPr>
              <w:t>S</w:t>
            </w:r>
            <w:r w:rsidR="00640418" w:rsidRPr="00853EBB">
              <w:rPr>
                <w:b/>
              </w:rPr>
              <w:t>aksnr</w:t>
            </w:r>
          </w:p>
        </w:tc>
        <w:tc>
          <w:tcPr>
            <w:tcW w:w="5755" w:type="dxa"/>
            <w:tcBorders>
              <w:bottom w:val="single" w:sz="4" w:space="0" w:color="auto"/>
            </w:tcBorders>
          </w:tcPr>
          <w:p w:rsidR="00640418" w:rsidRPr="00853EBB" w:rsidRDefault="00640418" w:rsidP="00122542">
            <w:pPr>
              <w:spacing w:before="60" w:after="60"/>
              <w:rPr>
                <w:b/>
              </w:rPr>
            </w:pPr>
            <w:r w:rsidRPr="00853EBB">
              <w:rPr>
                <w:b/>
              </w:rPr>
              <w:t>Innhold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640418" w:rsidRPr="00853EBB" w:rsidRDefault="00640418" w:rsidP="00F83E78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640418" w:rsidRPr="00853EBB" w:rsidRDefault="00640418" w:rsidP="00F83E78">
            <w:pPr>
              <w:spacing w:before="60" w:after="60"/>
              <w:jc w:val="center"/>
              <w:rPr>
                <w:b/>
              </w:rPr>
            </w:pPr>
          </w:p>
        </w:tc>
      </w:tr>
      <w:tr w:rsidR="00640418" w:rsidTr="00640418">
        <w:tc>
          <w:tcPr>
            <w:tcW w:w="1140" w:type="dxa"/>
            <w:tcBorders>
              <w:top w:val="single" w:sz="4" w:space="0" w:color="auto"/>
            </w:tcBorders>
          </w:tcPr>
          <w:p w:rsidR="00640418" w:rsidRDefault="00E80F32" w:rsidP="00122542">
            <w:pPr>
              <w:spacing w:before="60" w:after="60"/>
            </w:pPr>
            <w:bookmarkStart w:id="4" w:name="Saksliste"/>
            <w:bookmarkStart w:id="5" w:name="OffentligSaksliste"/>
            <w:bookmarkEnd w:id="4"/>
            <w:bookmarkEnd w:id="5"/>
            <w:r>
              <w:t>66/20</w:t>
            </w:r>
          </w:p>
        </w:tc>
        <w:tc>
          <w:tcPr>
            <w:tcW w:w="5755" w:type="dxa"/>
            <w:tcBorders>
              <w:top w:val="single" w:sz="4" w:space="0" w:color="auto"/>
            </w:tcBorders>
          </w:tcPr>
          <w:p w:rsidR="00640418" w:rsidRDefault="00E80F32" w:rsidP="00122542">
            <w:pPr>
              <w:spacing w:before="60" w:after="60"/>
            </w:pPr>
            <w:r>
              <w:t>Godkjenning av innkalling og dagsorden.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40418" w:rsidRDefault="00640418" w:rsidP="00F83E78">
            <w:pPr>
              <w:spacing w:before="60" w:after="60"/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640418" w:rsidRDefault="00640418" w:rsidP="00F83E78">
            <w:pPr>
              <w:spacing w:before="60" w:after="60"/>
              <w:jc w:val="center"/>
            </w:pPr>
          </w:p>
        </w:tc>
      </w:tr>
      <w:tr w:rsidR="00640418" w:rsidTr="00640418">
        <w:tc>
          <w:tcPr>
            <w:tcW w:w="1140" w:type="dxa"/>
          </w:tcPr>
          <w:p w:rsidR="00640418" w:rsidRDefault="00E80F32" w:rsidP="00122542">
            <w:pPr>
              <w:spacing w:before="60" w:after="60"/>
            </w:pPr>
            <w:r>
              <w:t>67/20</w:t>
            </w:r>
          </w:p>
        </w:tc>
        <w:tc>
          <w:tcPr>
            <w:tcW w:w="5755" w:type="dxa"/>
          </w:tcPr>
          <w:p w:rsidR="00640418" w:rsidRDefault="00E80F32" w:rsidP="00122542">
            <w:pPr>
              <w:spacing w:before="60" w:after="60"/>
            </w:pPr>
            <w:r>
              <w:t>Godkjenning av protokoll 23. juni 2020</w:t>
            </w:r>
          </w:p>
        </w:tc>
        <w:tc>
          <w:tcPr>
            <w:tcW w:w="1260" w:type="dxa"/>
          </w:tcPr>
          <w:p w:rsidR="00640418" w:rsidRDefault="00640418" w:rsidP="00F83E78">
            <w:pPr>
              <w:spacing w:before="60" w:after="60"/>
              <w:jc w:val="center"/>
            </w:pPr>
          </w:p>
        </w:tc>
        <w:tc>
          <w:tcPr>
            <w:tcW w:w="1359" w:type="dxa"/>
          </w:tcPr>
          <w:p w:rsidR="00640418" w:rsidRDefault="00640418" w:rsidP="00F83E78">
            <w:pPr>
              <w:spacing w:before="60" w:after="60"/>
              <w:jc w:val="center"/>
            </w:pPr>
          </w:p>
        </w:tc>
      </w:tr>
      <w:tr w:rsidR="00991514" w:rsidTr="00640418">
        <w:tc>
          <w:tcPr>
            <w:tcW w:w="1140" w:type="dxa"/>
          </w:tcPr>
          <w:p w:rsidR="00991514" w:rsidRDefault="00E80F32" w:rsidP="00122542">
            <w:pPr>
              <w:spacing w:before="60" w:after="60"/>
            </w:pPr>
            <w:r>
              <w:t>68/20</w:t>
            </w:r>
          </w:p>
        </w:tc>
        <w:tc>
          <w:tcPr>
            <w:tcW w:w="5755" w:type="dxa"/>
          </w:tcPr>
          <w:p w:rsidR="00991514" w:rsidRDefault="00E80F32" w:rsidP="00122542">
            <w:pPr>
              <w:spacing w:before="60" w:after="60"/>
            </w:pPr>
            <w:r>
              <w:t>Styrets egentid</w:t>
            </w:r>
          </w:p>
        </w:tc>
        <w:tc>
          <w:tcPr>
            <w:tcW w:w="1260" w:type="dxa"/>
          </w:tcPr>
          <w:p w:rsidR="00991514" w:rsidRDefault="00991514" w:rsidP="00F83E78">
            <w:pPr>
              <w:spacing w:before="60" w:after="60"/>
              <w:jc w:val="center"/>
            </w:pPr>
          </w:p>
        </w:tc>
        <w:tc>
          <w:tcPr>
            <w:tcW w:w="1359" w:type="dxa"/>
          </w:tcPr>
          <w:p w:rsidR="00991514" w:rsidRDefault="00991514" w:rsidP="00F83E78">
            <w:pPr>
              <w:spacing w:before="60" w:after="60"/>
              <w:jc w:val="center"/>
            </w:pPr>
          </w:p>
        </w:tc>
      </w:tr>
      <w:tr w:rsidR="00991514" w:rsidTr="00640418">
        <w:tc>
          <w:tcPr>
            <w:tcW w:w="1140" w:type="dxa"/>
          </w:tcPr>
          <w:p w:rsidR="00991514" w:rsidRDefault="00E80F32" w:rsidP="00122542">
            <w:pPr>
              <w:spacing w:before="60" w:after="60"/>
            </w:pPr>
            <w:r>
              <w:t>69/20</w:t>
            </w:r>
          </w:p>
        </w:tc>
        <w:tc>
          <w:tcPr>
            <w:tcW w:w="5755" w:type="dxa"/>
          </w:tcPr>
          <w:p w:rsidR="00991514" w:rsidRDefault="00E80F32" w:rsidP="00122542">
            <w:pPr>
              <w:spacing w:before="60" w:after="60"/>
            </w:pPr>
            <w:r>
              <w:t>Generalsekretærs orienteringer til HS 01. september 2020</w:t>
            </w:r>
          </w:p>
        </w:tc>
        <w:tc>
          <w:tcPr>
            <w:tcW w:w="1260" w:type="dxa"/>
          </w:tcPr>
          <w:p w:rsidR="00991514" w:rsidRDefault="00991514" w:rsidP="00F83E78">
            <w:pPr>
              <w:spacing w:before="60" w:after="60"/>
              <w:jc w:val="center"/>
            </w:pPr>
          </w:p>
        </w:tc>
        <w:tc>
          <w:tcPr>
            <w:tcW w:w="1359" w:type="dxa"/>
          </w:tcPr>
          <w:p w:rsidR="00991514" w:rsidRDefault="00991514" w:rsidP="00F83E78">
            <w:pPr>
              <w:spacing w:before="60" w:after="60"/>
              <w:jc w:val="center"/>
            </w:pPr>
          </w:p>
        </w:tc>
      </w:tr>
      <w:tr w:rsidR="00991514" w:rsidTr="00640418">
        <w:tc>
          <w:tcPr>
            <w:tcW w:w="1140" w:type="dxa"/>
          </w:tcPr>
          <w:p w:rsidR="00991514" w:rsidRDefault="00E80F32" w:rsidP="00122542">
            <w:pPr>
              <w:spacing w:before="60" w:after="60"/>
            </w:pPr>
            <w:r>
              <w:t>70/20</w:t>
            </w:r>
          </w:p>
        </w:tc>
        <w:tc>
          <w:tcPr>
            <w:tcW w:w="5755" w:type="dxa"/>
          </w:tcPr>
          <w:p w:rsidR="00991514" w:rsidRDefault="00E80F32" w:rsidP="00122542">
            <w:pPr>
              <w:spacing w:before="60" w:after="60"/>
            </w:pPr>
            <w:r>
              <w:t>Utfordringer og behov i utearbeidet</w:t>
            </w:r>
          </w:p>
        </w:tc>
        <w:tc>
          <w:tcPr>
            <w:tcW w:w="1260" w:type="dxa"/>
          </w:tcPr>
          <w:p w:rsidR="00991514" w:rsidRDefault="00991514" w:rsidP="00F83E78">
            <w:pPr>
              <w:spacing w:before="60" w:after="60"/>
              <w:jc w:val="center"/>
            </w:pPr>
          </w:p>
        </w:tc>
        <w:tc>
          <w:tcPr>
            <w:tcW w:w="1359" w:type="dxa"/>
          </w:tcPr>
          <w:p w:rsidR="00991514" w:rsidRDefault="00991514" w:rsidP="00F83E78">
            <w:pPr>
              <w:spacing w:before="60" w:after="60"/>
              <w:jc w:val="center"/>
            </w:pPr>
          </w:p>
        </w:tc>
      </w:tr>
      <w:tr w:rsidR="00991514" w:rsidTr="00640418">
        <w:tc>
          <w:tcPr>
            <w:tcW w:w="1140" w:type="dxa"/>
          </w:tcPr>
          <w:p w:rsidR="00991514" w:rsidRDefault="00E80F32" w:rsidP="00122542">
            <w:pPr>
              <w:spacing w:before="60" w:after="60"/>
            </w:pPr>
            <w:r>
              <w:t>71/20</w:t>
            </w:r>
          </w:p>
        </w:tc>
        <w:tc>
          <w:tcPr>
            <w:tcW w:w="5755" w:type="dxa"/>
          </w:tcPr>
          <w:p w:rsidR="00991514" w:rsidRDefault="00E80F32" w:rsidP="00122542">
            <w:pPr>
              <w:spacing w:before="60" w:after="60"/>
            </w:pPr>
            <w:r>
              <w:t>Salg av tjenestebolig på Gran Canaria, september 2020</w:t>
            </w:r>
          </w:p>
        </w:tc>
        <w:tc>
          <w:tcPr>
            <w:tcW w:w="1260" w:type="dxa"/>
          </w:tcPr>
          <w:p w:rsidR="00991514" w:rsidRDefault="00991514" w:rsidP="00F83E78">
            <w:pPr>
              <w:spacing w:before="60" w:after="60"/>
              <w:jc w:val="center"/>
            </w:pPr>
          </w:p>
        </w:tc>
        <w:tc>
          <w:tcPr>
            <w:tcW w:w="1359" w:type="dxa"/>
          </w:tcPr>
          <w:p w:rsidR="00991514" w:rsidRDefault="00991514" w:rsidP="00F83E78">
            <w:pPr>
              <w:spacing w:before="60" w:after="60"/>
              <w:jc w:val="center"/>
            </w:pPr>
          </w:p>
        </w:tc>
      </w:tr>
      <w:tr w:rsidR="00991514" w:rsidTr="00640418">
        <w:tc>
          <w:tcPr>
            <w:tcW w:w="1140" w:type="dxa"/>
          </w:tcPr>
          <w:p w:rsidR="00991514" w:rsidRDefault="00E80F32" w:rsidP="00122542">
            <w:pPr>
              <w:spacing w:before="60" w:after="60"/>
            </w:pPr>
            <w:r>
              <w:t>72/20</w:t>
            </w:r>
          </w:p>
        </w:tc>
        <w:tc>
          <w:tcPr>
            <w:tcW w:w="5755" w:type="dxa"/>
          </w:tcPr>
          <w:p w:rsidR="00991514" w:rsidRDefault="00E80F32" w:rsidP="00122542">
            <w:pPr>
              <w:spacing w:before="60" w:after="60"/>
            </w:pPr>
            <w:r>
              <w:t>Generalforsamling 2021</w:t>
            </w:r>
          </w:p>
        </w:tc>
        <w:tc>
          <w:tcPr>
            <w:tcW w:w="1260" w:type="dxa"/>
          </w:tcPr>
          <w:p w:rsidR="00991514" w:rsidRDefault="00991514" w:rsidP="00F83E78">
            <w:pPr>
              <w:spacing w:before="60" w:after="60"/>
              <w:jc w:val="center"/>
            </w:pPr>
          </w:p>
        </w:tc>
        <w:tc>
          <w:tcPr>
            <w:tcW w:w="1359" w:type="dxa"/>
          </w:tcPr>
          <w:p w:rsidR="00991514" w:rsidRDefault="00991514" w:rsidP="00F83E78">
            <w:pPr>
              <w:spacing w:before="60" w:after="60"/>
              <w:jc w:val="center"/>
            </w:pPr>
          </w:p>
        </w:tc>
      </w:tr>
      <w:tr w:rsidR="00991514" w:rsidTr="00640418">
        <w:tc>
          <w:tcPr>
            <w:tcW w:w="1140" w:type="dxa"/>
          </w:tcPr>
          <w:p w:rsidR="00991514" w:rsidRDefault="00E80F32" w:rsidP="00122542">
            <w:pPr>
              <w:spacing w:before="60" w:after="60"/>
            </w:pPr>
            <w:r>
              <w:t>73/20</w:t>
            </w:r>
          </w:p>
        </w:tc>
        <w:tc>
          <w:tcPr>
            <w:tcW w:w="5755" w:type="dxa"/>
          </w:tcPr>
          <w:p w:rsidR="00991514" w:rsidRDefault="00E80F32" w:rsidP="00122542">
            <w:pPr>
              <w:spacing w:before="60" w:after="60"/>
            </w:pPr>
            <w:r>
              <w:t>Søknad om unntak fra grunnregel § 12.2</w:t>
            </w:r>
          </w:p>
        </w:tc>
        <w:tc>
          <w:tcPr>
            <w:tcW w:w="1260" w:type="dxa"/>
          </w:tcPr>
          <w:p w:rsidR="00991514" w:rsidRDefault="00991514" w:rsidP="00F83E78">
            <w:pPr>
              <w:spacing w:before="60" w:after="60"/>
              <w:jc w:val="center"/>
            </w:pPr>
          </w:p>
        </w:tc>
        <w:tc>
          <w:tcPr>
            <w:tcW w:w="1359" w:type="dxa"/>
          </w:tcPr>
          <w:p w:rsidR="00991514" w:rsidRDefault="00991514" w:rsidP="00F83E78">
            <w:pPr>
              <w:spacing w:before="60" w:after="60"/>
              <w:jc w:val="center"/>
            </w:pPr>
          </w:p>
        </w:tc>
      </w:tr>
      <w:tr w:rsidR="00991514" w:rsidTr="00640418">
        <w:tc>
          <w:tcPr>
            <w:tcW w:w="1140" w:type="dxa"/>
          </w:tcPr>
          <w:p w:rsidR="00991514" w:rsidRDefault="00E80F32" w:rsidP="00122542">
            <w:pPr>
              <w:spacing w:before="60" w:after="60"/>
            </w:pPr>
            <w:r>
              <w:t>74/20</w:t>
            </w:r>
          </w:p>
        </w:tc>
        <w:tc>
          <w:tcPr>
            <w:tcW w:w="5755" w:type="dxa"/>
          </w:tcPr>
          <w:p w:rsidR="00991514" w:rsidRDefault="00E80F32" w:rsidP="00122542">
            <w:pPr>
              <w:spacing w:before="60" w:after="60"/>
            </w:pPr>
            <w:r>
              <w:t>Valg av medlemmer i Kong Olav V's jubileumsfond i København, 2020</w:t>
            </w:r>
          </w:p>
        </w:tc>
        <w:tc>
          <w:tcPr>
            <w:tcW w:w="1260" w:type="dxa"/>
          </w:tcPr>
          <w:p w:rsidR="00991514" w:rsidRDefault="00991514" w:rsidP="00F83E78">
            <w:pPr>
              <w:spacing w:before="60" w:after="60"/>
              <w:jc w:val="center"/>
            </w:pPr>
          </w:p>
        </w:tc>
        <w:tc>
          <w:tcPr>
            <w:tcW w:w="1359" w:type="dxa"/>
          </w:tcPr>
          <w:p w:rsidR="00991514" w:rsidRDefault="00991514" w:rsidP="00F83E78">
            <w:pPr>
              <w:spacing w:before="60" w:after="60"/>
              <w:jc w:val="center"/>
            </w:pPr>
          </w:p>
        </w:tc>
      </w:tr>
      <w:tr w:rsidR="00991514" w:rsidTr="00640418">
        <w:tc>
          <w:tcPr>
            <w:tcW w:w="1140" w:type="dxa"/>
          </w:tcPr>
          <w:p w:rsidR="00991514" w:rsidRDefault="00E80F32" w:rsidP="00122542">
            <w:pPr>
              <w:spacing w:before="60" w:after="60"/>
            </w:pPr>
            <w:r>
              <w:t>75/20</w:t>
            </w:r>
          </w:p>
        </w:tc>
        <w:tc>
          <w:tcPr>
            <w:tcW w:w="5755" w:type="dxa"/>
          </w:tcPr>
          <w:p w:rsidR="00991514" w:rsidRDefault="00E80F32" w:rsidP="00122542">
            <w:pPr>
              <w:spacing w:before="60" w:after="60"/>
            </w:pPr>
            <w:r>
              <w:t>Kommunikasjonsavdelingen i koronatid</w:t>
            </w:r>
          </w:p>
        </w:tc>
        <w:tc>
          <w:tcPr>
            <w:tcW w:w="1260" w:type="dxa"/>
          </w:tcPr>
          <w:p w:rsidR="00991514" w:rsidRDefault="00991514" w:rsidP="00F83E78">
            <w:pPr>
              <w:spacing w:before="60" w:after="60"/>
              <w:jc w:val="center"/>
            </w:pPr>
          </w:p>
        </w:tc>
        <w:tc>
          <w:tcPr>
            <w:tcW w:w="1359" w:type="dxa"/>
          </w:tcPr>
          <w:p w:rsidR="00991514" w:rsidRDefault="00991514" w:rsidP="00F83E78">
            <w:pPr>
              <w:spacing w:before="60" w:after="60"/>
              <w:jc w:val="center"/>
            </w:pPr>
          </w:p>
        </w:tc>
      </w:tr>
      <w:tr w:rsidR="00991514" w:rsidTr="00640418">
        <w:tc>
          <w:tcPr>
            <w:tcW w:w="1140" w:type="dxa"/>
          </w:tcPr>
          <w:p w:rsidR="00991514" w:rsidRDefault="00E80F32" w:rsidP="00122542">
            <w:pPr>
              <w:spacing w:before="60" w:after="60"/>
            </w:pPr>
            <w:r>
              <w:t>76/20</w:t>
            </w:r>
          </w:p>
        </w:tc>
        <w:tc>
          <w:tcPr>
            <w:tcW w:w="5755" w:type="dxa"/>
          </w:tcPr>
          <w:p w:rsidR="00991514" w:rsidRDefault="00E80F32" w:rsidP="00122542">
            <w:pPr>
              <w:spacing w:before="60" w:after="60"/>
            </w:pPr>
            <w:r>
              <w:t>Økonomirapport pr. juli 2020</w:t>
            </w:r>
          </w:p>
        </w:tc>
        <w:tc>
          <w:tcPr>
            <w:tcW w:w="1260" w:type="dxa"/>
          </w:tcPr>
          <w:p w:rsidR="00991514" w:rsidRDefault="00991514" w:rsidP="00F83E78">
            <w:pPr>
              <w:spacing w:before="60" w:after="60"/>
              <w:jc w:val="center"/>
            </w:pPr>
          </w:p>
        </w:tc>
        <w:tc>
          <w:tcPr>
            <w:tcW w:w="1359" w:type="dxa"/>
          </w:tcPr>
          <w:p w:rsidR="00991514" w:rsidRDefault="00991514" w:rsidP="00F83E78">
            <w:pPr>
              <w:spacing w:before="60" w:after="60"/>
              <w:jc w:val="center"/>
            </w:pPr>
          </w:p>
        </w:tc>
      </w:tr>
      <w:tr w:rsidR="00192DCB" w:rsidTr="00640418">
        <w:tc>
          <w:tcPr>
            <w:tcW w:w="1140" w:type="dxa"/>
          </w:tcPr>
          <w:p w:rsidR="00192DCB" w:rsidRDefault="00E80F32" w:rsidP="00122542">
            <w:pPr>
              <w:spacing w:before="60" w:after="60"/>
            </w:pPr>
            <w:r>
              <w:t>77/20</w:t>
            </w:r>
          </w:p>
        </w:tc>
        <w:tc>
          <w:tcPr>
            <w:tcW w:w="5755" w:type="dxa"/>
          </w:tcPr>
          <w:p w:rsidR="00192DCB" w:rsidRDefault="00E80F32" w:rsidP="00122542">
            <w:pPr>
              <w:spacing w:before="60" w:after="60"/>
            </w:pPr>
            <w:r>
              <w:t>Medarbeidersamtale og trivselsmåling - resultat 2020</w:t>
            </w:r>
          </w:p>
        </w:tc>
        <w:tc>
          <w:tcPr>
            <w:tcW w:w="1260" w:type="dxa"/>
          </w:tcPr>
          <w:p w:rsidR="00192DCB" w:rsidRDefault="00192DCB" w:rsidP="00F83E78">
            <w:pPr>
              <w:spacing w:before="60" w:after="60"/>
              <w:jc w:val="center"/>
            </w:pPr>
          </w:p>
        </w:tc>
        <w:tc>
          <w:tcPr>
            <w:tcW w:w="1359" w:type="dxa"/>
          </w:tcPr>
          <w:p w:rsidR="00192DCB" w:rsidRDefault="00192DCB" w:rsidP="00F83E78">
            <w:pPr>
              <w:spacing w:before="60" w:after="60"/>
              <w:jc w:val="center"/>
            </w:pPr>
          </w:p>
        </w:tc>
      </w:tr>
      <w:tr w:rsidR="00192DCB" w:rsidTr="00640418">
        <w:tc>
          <w:tcPr>
            <w:tcW w:w="1140" w:type="dxa"/>
          </w:tcPr>
          <w:p w:rsidR="00192DCB" w:rsidRDefault="00E80F32" w:rsidP="00122542">
            <w:pPr>
              <w:spacing w:before="60" w:after="60"/>
            </w:pPr>
            <w:r>
              <w:t>78/20</w:t>
            </w:r>
          </w:p>
        </w:tc>
        <w:tc>
          <w:tcPr>
            <w:tcW w:w="5755" w:type="dxa"/>
          </w:tcPr>
          <w:p w:rsidR="00192DCB" w:rsidRDefault="00E80F32" w:rsidP="00122542">
            <w:pPr>
              <w:spacing w:before="60" w:after="60"/>
            </w:pPr>
            <w:r>
              <w:t>Hovedstyret ansettelser og oppsigelser pr august 2020</w:t>
            </w:r>
          </w:p>
        </w:tc>
        <w:tc>
          <w:tcPr>
            <w:tcW w:w="1260" w:type="dxa"/>
          </w:tcPr>
          <w:p w:rsidR="00192DCB" w:rsidRDefault="00192DCB" w:rsidP="00F83E78">
            <w:pPr>
              <w:spacing w:before="60" w:after="60"/>
              <w:jc w:val="center"/>
            </w:pPr>
          </w:p>
        </w:tc>
        <w:tc>
          <w:tcPr>
            <w:tcW w:w="1359" w:type="dxa"/>
          </w:tcPr>
          <w:p w:rsidR="00192DCB" w:rsidRDefault="00192DCB" w:rsidP="00F83E78">
            <w:pPr>
              <w:spacing w:before="60" w:after="60"/>
              <w:jc w:val="center"/>
            </w:pPr>
          </w:p>
        </w:tc>
      </w:tr>
      <w:tr w:rsidR="00CE516E" w:rsidTr="00640418">
        <w:tc>
          <w:tcPr>
            <w:tcW w:w="1140" w:type="dxa"/>
          </w:tcPr>
          <w:p w:rsidR="00CE516E" w:rsidRDefault="00E80F32" w:rsidP="00122542">
            <w:pPr>
              <w:spacing w:before="60" w:after="60"/>
            </w:pPr>
            <w:r>
              <w:t>79/20</w:t>
            </w:r>
          </w:p>
        </w:tc>
        <w:tc>
          <w:tcPr>
            <w:tcW w:w="5755" w:type="dxa"/>
          </w:tcPr>
          <w:p w:rsidR="00CE516E" w:rsidRDefault="00E80F32" w:rsidP="00122542">
            <w:pPr>
              <w:spacing w:before="60" w:after="60"/>
            </w:pPr>
            <w:r>
              <w:t>Eventuelt</w:t>
            </w:r>
          </w:p>
        </w:tc>
        <w:tc>
          <w:tcPr>
            <w:tcW w:w="1260" w:type="dxa"/>
          </w:tcPr>
          <w:p w:rsidR="00CE516E" w:rsidRDefault="00CE516E" w:rsidP="00F83E78">
            <w:pPr>
              <w:spacing w:before="60" w:after="60"/>
              <w:jc w:val="center"/>
            </w:pPr>
          </w:p>
        </w:tc>
        <w:tc>
          <w:tcPr>
            <w:tcW w:w="1359" w:type="dxa"/>
          </w:tcPr>
          <w:p w:rsidR="00CE516E" w:rsidRDefault="00CE516E" w:rsidP="00F83E78">
            <w:pPr>
              <w:spacing w:before="60" w:after="60"/>
              <w:jc w:val="center"/>
            </w:pPr>
          </w:p>
        </w:tc>
      </w:tr>
    </w:tbl>
    <w:p w:rsidR="00502C4A" w:rsidRDefault="00502C4A" w:rsidP="0018378F"/>
    <w:p w:rsidR="00D113E5" w:rsidRPr="0018378F" w:rsidRDefault="00D113E5" w:rsidP="0018378F"/>
    <w:sectPr w:rsidR="00D113E5" w:rsidRPr="0018378F" w:rsidSect="00AC3D7C">
      <w:headerReference w:type="even" r:id="rId8"/>
      <w:type w:val="continuous"/>
      <w:pgSz w:w="11906" w:h="16838" w:code="9"/>
      <w:pgMar w:top="680" w:right="737" w:bottom="1588" w:left="187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102" w:rsidRDefault="00517102" w:rsidP="00D13C46">
      <w:r>
        <w:separator/>
      </w:r>
    </w:p>
    <w:p w:rsidR="00517102" w:rsidRDefault="00517102" w:rsidP="00D13C46"/>
    <w:p w:rsidR="00517102" w:rsidRDefault="00517102" w:rsidP="00D13C46"/>
    <w:p w:rsidR="00517102" w:rsidRDefault="00517102" w:rsidP="00D13C46"/>
    <w:p w:rsidR="00517102" w:rsidRDefault="00517102" w:rsidP="00D13C46"/>
    <w:p w:rsidR="00517102" w:rsidRDefault="00517102" w:rsidP="00D13C46"/>
    <w:p w:rsidR="00517102" w:rsidRDefault="00517102" w:rsidP="00D13C46"/>
    <w:p w:rsidR="00517102" w:rsidRDefault="00517102" w:rsidP="00D13C46"/>
  </w:endnote>
  <w:endnote w:type="continuationSeparator" w:id="0">
    <w:p w:rsidR="00517102" w:rsidRDefault="00517102" w:rsidP="00D13C46">
      <w:r>
        <w:continuationSeparator/>
      </w:r>
    </w:p>
    <w:p w:rsidR="00517102" w:rsidRDefault="00517102" w:rsidP="00D13C46"/>
    <w:p w:rsidR="00517102" w:rsidRDefault="00517102" w:rsidP="00D13C46"/>
    <w:p w:rsidR="00517102" w:rsidRDefault="00517102" w:rsidP="00D13C46"/>
    <w:p w:rsidR="00517102" w:rsidRDefault="00517102" w:rsidP="00D13C46"/>
    <w:p w:rsidR="00517102" w:rsidRDefault="00517102" w:rsidP="00D13C46"/>
    <w:p w:rsidR="00517102" w:rsidRDefault="00517102" w:rsidP="00D13C46"/>
    <w:p w:rsidR="00517102" w:rsidRDefault="00517102" w:rsidP="00D13C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102" w:rsidRDefault="00517102" w:rsidP="00D13C46">
      <w:r>
        <w:separator/>
      </w:r>
    </w:p>
    <w:p w:rsidR="00517102" w:rsidRDefault="00517102" w:rsidP="00D13C46"/>
    <w:p w:rsidR="00517102" w:rsidRDefault="00517102" w:rsidP="00D13C46"/>
    <w:p w:rsidR="00517102" w:rsidRDefault="00517102" w:rsidP="00D13C46"/>
    <w:p w:rsidR="00517102" w:rsidRDefault="00517102" w:rsidP="00D13C46"/>
    <w:p w:rsidR="00517102" w:rsidRDefault="00517102" w:rsidP="00D13C46"/>
    <w:p w:rsidR="00517102" w:rsidRDefault="00517102" w:rsidP="00D13C46"/>
    <w:p w:rsidR="00517102" w:rsidRDefault="00517102" w:rsidP="00D13C46"/>
  </w:footnote>
  <w:footnote w:type="continuationSeparator" w:id="0">
    <w:p w:rsidR="00517102" w:rsidRDefault="00517102" w:rsidP="00D13C46">
      <w:r>
        <w:continuationSeparator/>
      </w:r>
    </w:p>
    <w:p w:rsidR="00517102" w:rsidRDefault="00517102" w:rsidP="00D13C46"/>
    <w:p w:rsidR="00517102" w:rsidRDefault="00517102" w:rsidP="00D13C46"/>
    <w:p w:rsidR="00517102" w:rsidRDefault="00517102" w:rsidP="00D13C46"/>
    <w:p w:rsidR="00517102" w:rsidRDefault="00517102" w:rsidP="00D13C46"/>
    <w:p w:rsidR="00517102" w:rsidRDefault="00517102" w:rsidP="00D13C46"/>
    <w:p w:rsidR="00517102" w:rsidRDefault="00517102" w:rsidP="00D13C46"/>
    <w:p w:rsidR="00517102" w:rsidRDefault="00517102" w:rsidP="00D13C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05A" w:rsidRDefault="00FE105A" w:rsidP="00D13C46"/>
  <w:p w:rsidR="00FE105A" w:rsidRDefault="00FE105A" w:rsidP="00D13C46"/>
  <w:p w:rsidR="00FE105A" w:rsidRDefault="00FE105A" w:rsidP="00D13C46"/>
  <w:p w:rsidR="00FE105A" w:rsidRDefault="00FE105A" w:rsidP="00D13C46"/>
  <w:p w:rsidR="00FE105A" w:rsidRDefault="00FE105A" w:rsidP="00D13C46"/>
  <w:p w:rsidR="00FE105A" w:rsidRDefault="00FE105A" w:rsidP="00D13C46"/>
  <w:p w:rsidR="00FE105A" w:rsidRDefault="00FE105A" w:rsidP="00D13C4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E1F25"/>
    <w:multiLevelType w:val="multilevel"/>
    <w:tmpl w:val="6666D3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3001"/>
    <w:multiLevelType w:val="hybridMultilevel"/>
    <w:tmpl w:val="6666D306"/>
    <w:lvl w:ilvl="0" w:tplc="AA202D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D5432"/>
    <w:multiLevelType w:val="hybridMultilevel"/>
    <w:tmpl w:val="82BCC9FE"/>
    <w:lvl w:ilvl="0" w:tplc="AA202D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D315D"/>
    <w:multiLevelType w:val="hybridMultilevel"/>
    <w:tmpl w:val="FE662C62"/>
    <w:lvl w:ilvl="0" w:tplc="DAEAE208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19"/>
    <w:rsid w:val="00054C49"/>
    <w:rsid w:val="000566AF"/>
    <w:rsid w:val="0007438D"/>
    <w:rsid w:val="000A02B0"/>
    <w:rsid w:val="000B24D5"/>
    <w:rsid w:val="000D0FDD"/>
    <w:rsid w:val="000D45FE"/>
    <w:rsid w:val="000F393F"/>
    <w:rsid w:val="00101B33"/>
    <w:rsid w:val="00104A04"/>
    <w:rsid w:val="00116BA0"/>
    <w:rsid w:val="00122542"/>
    <w:rsid w:val="001622CC"/>
    <w:rsid w:val="00170A33"/>
    <w:rsid w:val="00173FF3"/>
    <w:rsid w:val="0018378F"/>
    <w:rsid w:val="00192DCB"/>
    <w:rsid w:val="00195EC8"/>
    <w:rsid w:val="00196C94"/>
    <w:rsid w:val="001B2851"/>
    <w:rsid w:val="001B3F2A"/>
    <w:rsid w:val="001B5B1D"/>
    <w:rsid w:val="001D4A71"/>
    <w:rsid w:val="001E5476"/>
    <w:rsid w:val="001F15CB"/>
    <w:rsid w:val="001F191B"/>
    <w:rsid w:val="001F1B9D"/>
    <w:rsid w:val="0024769D"/>
    <w:rsid w:val="00250B12"/>
    <w:rsid w:val="002562A1"/>
    <w:rsid w:val="00257A25"/>
    <w:rsid w:val="002720A7"/>
    <w:rsid w:val="0027786F"/>
    <w:rsid w:val="0029132D"/>
    <w:rsid w:val="0029210E"/>
    <w:rsid w:val="002A0765"/>
    <w:rsid w:val="002A4097"/>
    <w:rsid w:val="002C0D3C"/>
    <w:rsid w:val="002C6652"/>
    <w:rsid w:val="002E426B"/>
    <w:rsid w:val="002E4756"/>
    <w:rsid w:val="002F1C98"/>
    <w:rsid w:val="002F6678"/>
    <w:rsid w:val="0030373B"/>
    <w:rsid w:val="00305602"/>
    <w:rsid w:val="00305AD9"/>
    <w:rsid w:val="00306309"/>
    <w:rsid w:val="0034090F"/>
    <w:rsid w:val="0035543E"/>
    <w:rsid w:val="00367769"/>
    <w:rsid w:val="003913C4"/>
    <w:rsid w:val="003927D9"/>
    <w:rsid w:val="003A23AB"/>
    <w:rsid w:val="003D0277"/>
    <w:rsid w:val="003D1E56"/>
    <w:rsid w:val="003E5245"/>
    <w:rsid w:val="00407363"/>
    <w:rsid w:val="004079B7"/>
    <w:rsid w:val="00414A86"/>
    <w:rsid w:val="00420851"/>
    <w:rsid w:val="00430408"/>
    <w:rsid w:val="004345A7"/>
    <w:rsid w:val="004409EE"/>
    <w:rsid w:val="00450A78"/>
    <w:rsid w:val="004661EA"/>
    <w:rsid w:val="00477343"/>
    <w:rsid w:val="00485210"/>
    <w:rsid w:val="004B085C"/>
    <w:rsid w:val="004C414E"/>
    <w:rsid w:val="004E1BCF"/>
    <w:rsid w:val="00502C4A"/>
    <w:rsid w:val="00507BA5"/>
    <w:rsid w:val="00507DF5"/>
    <w:rsid w:val="00511D8D"/>
    <w:rsid w:val="00514328"/>
    <w:rsid w:val="00516C07"/>
    <w:rsid w:val="00517102"/>
    <w:rsid w:val="00522541"/>
    <w:rsid w:val="00534E22"/>
    <w:rsid w:val="00540663"/>
    <w:rsid w:val="00540A73"/>
    <w:rsid w:val="00566C18"/>
    <w:rsid w:val="005D4510"/>
    <w:rsid w:val="005D59DA"/>
    <w:rsid w:val="005F3B22"/>
    <w:rsid w:val="005F3C82"/>
    <w:rsid w:val="00640418"/>
    <w:rsid w:val="00664954"/>
    <w:rsid w:val="00676688"/>
    <w:rsid w:val="006863C5"/>
    <w:rsid w:val="006C1375"/>
    <w:rsid w:val="006C7826"/>
    <w:rsid w:val="006F6F29"/>
    <w:rsid w:val="00710091"/>
    <w:rsid w:val="007111F9"/>
    <w:rsid w:val="0071353E"/>
    <w:rsid w:val="00756468"/>
    <w:rsid w:val="00760F53"/>
    <w:rsid w:val="007646E4"/>
    <w:rsid w:val="00765ABC"/>
    <w:rsid w:val="007677C3"/>
    <w:rsid w:val="0079179C"/>
    <w:rsid w:val="007976A9"/>
    <w:rsid w:val="007C39F7"/>
    <w:rsid w:val="007E4772"/>
    <w:rsid w:val="007F0662"/>
    <w:rsid w:val="007F715F"/>
    <w:rsid w:val="00825D0D"/>
    <w:rsid w:val="00846D4B"/>
    <w:rsid w:val="00853EBB"/>
    <w:rsid w:val="00854646"/>
    <w:rsid w:val="0086014D"/>
    <w:rsid w:val="00860321"/>
    <w:rsid w:val="00866FE3"/>
    <w:rsid w:val="008777D8"/>
    <w:rsid w:val="0089688C"/>
    <w:rsid w:val="008A06D2"/>
    <w:rsid w:val="008B0195"/>
    <w:rsid w:val="008C07CA"/>
    <w:rsid w:val="00907F3C"/>
    <w:rsid w:val="00926A17"/>
    <w:rsid w:val="009303F5"/>
    <w:rsid w:val="00936B86"/>
    <w:rsid w:val="009508E4"/>
    <w:rsid w:val="009522C5"/>
    <w:rsid w:val="00961E95"/>
    <w:rsid w:val="0096361C"/>
    <w:rsid w:val="0096789F"/>
    <w:rsid w:val="00977631"/>
    <w:rsid w:val="00985920"/>
    <w:rsid w:val="00991514"/>
    <w:rsid w:val="009A6007"/>
    <w:rsid w:val="009B1572"/>
    <w:rsid w:val="009B28F2"/>
    <w:rsid w:val="009C6FA0"/>
    <w:rsid w:val="009E0757"/>
    <w:rsid w:val="009F1D1D"/>
    <w:rsid w:val="00A026D2"/>
    <w:rsid w:val="00A02DF6"/>
    <w:rsid w:val="00A059D2"/>
    <w:rsid w:val="00A217B4"/>
    <w:rsid w:val="00A266C6"/>
    <w:rsid w:val="00A3213E"/>
    <w:rsid w:val="00A47284"/>
    <w:rsid w:val="00AA4AB9"/>
    <w:rsid w:val="00AB5B41"/>
    <w:rsid w:val="00AC29DA"/>
    <w:rsid w:val="00AC3D7C"/>
    <w:rsid w:val="00AC63C4"/>
    <w:rsid w:val="00AD133A"/>
    <w:rsid w:val="00AF4864"/>
    <w:rsid w:val="00B03841"/>
    <w:rsid w:val="00B37A60"/>
    <w:rsid w:val="00B40816"/>
    <w:rsid w:val="00B41859"/>
    <w:rsid w:val="00B45525"/>
    <w:rsid w:val="00B50710"/>
    <w:rsid w:val="00B56DB6"/>
    <w:rsid w:val="00B63B67"/>
    <w:rsid w:val="00B71903"/>
    <w:rsid w:val="00B72411"/>
    <w:rsid w:val="00BB0AB4"/>
    <w:rsid w:val="00BB6554"/>
    <w:rsid w:val="00BE7A22"/>
    <w:rsid w:val="00C12AF2"/>
    <w:rsid w:val="00C1529F"/>
    <w:rsid w:val="00C23953"/>
    <w:rsid w:val="00C24AC5"/>
    <w:rsid w:val="00C3188C"/>
    <w:rsid w:val="00C45570"/>
    <w:rsid w:val="00C52557"/>
    <w:rsid w:val="00C64706"/>
    <w:rsid w:val="00C76947"/>
    <w:rsid w:val="00C87F9A"/>
    <w:rsid w:val="00C97236"/>
    <w:rsid w:val="00CB6098"/>
    <w:rsid w:val="00CB73D9"/>
    <w:rsid w:val="00CC6ECF"/>
    <w:rsid w:val="00CD7BF7"/>
    <w:rsid w:val="00CE140C"/>
    <w:rsid w:val="00CE516E"/>
    <w:rsid w:val="00CE70E6"/>
    <w:rsid w:val="00D06396"/>
    <w:rsid w:val="00D0780D"/>
    <w:rsid w:val="00D113E5"/>
    <w:rsid w:val="00D13C46"/>
    <w:rsid w:val="00D22A09"/>
    <w:rsid w:val="00D41DED"/>
    <w:rsid w:val="00D44A28"/>
    <w:rsid w:val="00D46DEF"/>
    <w:rsid w:val="00D52C2E"/>
    <w:rsid w:val="00D76DAA"/>
    <w:rsid w:val="00D80168"/>
    <w:rsid w:val="00D90D9B"/>
    <w:rsid w:val="00D91E88"/>
    <w:rsid w:val="00DA3776"/>
    <w:rsid w:val="00DE0A91"/>
    <w:rsid w:val="00E10919"/>
    <w:rsid w:val="00E17F4E"/>
    <w:rsid w:val="00E22D28"/>
    <w:rsid w:val="00E26A45"/>
    <w:rsid w:val="00E35338"/>
    <w:rsid w:val="00E60191"/>
    <w:rsid w:val="00E65FF6"/>
    <w:rsid w:val="00E77939"/>
    <w:rsid w:val="00E80F32"/>
    <w:rsid w:val="00E87647"/>
    <w:rsid w:val="00EA0643"/>
    <w:rsid w:val="00EA17CF"/>
    <w:rsid w:val="00EA57AF"/>
    <w:rsid w:val="00EB08ED"/>
    <w:rsid w:val="00EE35BA"/>
    <w:rsid w:val="00EE3E80"/>
    <w:rsid w:val="00EE753A"/>
    <w:rsid w:val="00EE7C1D"/>
    <w:rsid w:val="00F3147B"/>
    <w:rsid w:val="00F337F0"/>
    <w:rsid w:val="00F4060E"/>
    <w:rsid w:val="00F469D7"/>
    <w:rsid w:val="00F46A07"/>
    <w:rsid w:val="00F549D2"/>
    <w:rsid w:val="00F563BB"/>
    <w:rsid w:val="00F652C1"/>
    <w:rsid w:val="00F83E78"/>
    <w:rsid w:val="00F847D5"/>
    <w:rsid w:val="00FB6576"/>
    <w:rsid w:val="00FC0E74"/>
    <w:rsid w:val="00FD199A"/>
    <w:rsid w:val="00FD5E62"/>
    <w:rsid w:val="00FE105A"/>
    <w:rsid w:val="00FF1E1E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7122F4"/>
  <w15:docId w15:val="{2C99191F-2AE6-48B6-8261-1DAACB6D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E78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D91E88"/>
    <w:pPr>
      <w:keepNext/>
      <w:spacing w:before="240" w:after="240"/>
      <w:outlineLvl w:val="0"/>
    </w:pPr>
    <w:rPr>
      <w:rFonts w:cs="Arial"/>
      <w:b/>
      <w:bCs/>
      <w:kern w:val="32"/>
      <w:szCs w:val="28"/>
    </w:rPr>
  </w:style>
  <w:style w:type="paragraph" w:styleId="Overskrift2">
    <w:name w:val="heading 2"/>
    <w:basedOn w:val="Normal"/>
    <w:next w:val="Normal"/>
    <w:qFormat/>
    <w:rsid w:val="0030373B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autoRedefine/>
    <w:qFormat/>
    <w:rsid w:val="00D13C46"/>
    <w:pPr>
      <w:keepNext/>
      <w:spacing w:before="240" w:after="120"/>
      <w:outlineLvl w:val="2"/>
    </w:pPr>
    <w:rPr>
      <w:rFonts w:cs="Arial"/>
      <w:bCs/>
      <w:i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C24AC5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rsid w:val="003927D9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C1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485210"/>
  </w:style>
  <w:style w:type="paragraph" w:customStyle="1" w:styleId="Sakstittel1">
    <w:name w:val="Sakstittel1"/>
    <w:basedOn w:val="Overskrift1"/>
    <w:rsid w:val="00E87647"/>
  </w:style>
  <w:style w:type="paragraph" w:customStyle="1" w:styleId="Sakstittel2">
    <w:name w:val="Sakstittel2"/>
    <w:basedOn w:val="Overskrift2"/>
    <w:rsid w:val="00E87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3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Ergo Group</vt:lpstr>
    </vt:vector>
  </TitlesOfParts>
  <Company>Gecko AS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Ergo Group</dc:title>
  <dc:creator>Therese Nesse Mokkelbost</dc:creator>
  <cp:lastModifiedBy>Therese Nesse Mokkelbost</cp:lastModifiedBy>
  <cp:revision>3</cp:revision>
  <dcterms:created xsi:type="dcterms:W3CDTF">2020-08-25T12:19:00Z</dcterms:created>
  <dcterms:modified xsi:type="dcterms:W3CDTF">2020-08-25T13:03:00Z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\\EP04.SJOMANNSKIRKEN.LOCAL\USERS$\tnm\EPHORTE\31758_DOCX.XML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http://ephorte.sjomannskirken.local/ephorte/shared/aspx/Default/CheckInDocForm.aspx</vt:lpwstr>
  </property>
  <property fmtid="{D5CDD505-2E9C-101B-9397-08002B2CF9AE}" pid="5" name="DokType">
    <vt:lpwstr>SL</vt:lpwstr>
  </property>
  <property fmtid="{D5CDD505-2E9C-101B-9397-08002B2CF9AE}" pid="6" name="DokID">
    <vt:i4>27490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MergeDoc</vt:lpwstr>
  </property>
  <property fmtid="{D5CDD505-2E9C-101B-9397-08002B2CF9AE}" pid="10" name="CurrentUrl">
    <vt:lpwstr>http%3a%2f%2fephorte.sjomannskirken.local%2fephorte%2fshared%2faspx%2fdefault%2fdetails.aspx%3ff%3dViewMO%26noCache%3d1%26MO_ID%3d217%26SubElGroup%3d2796%2c1110%2c2794%2c2795%2c5394%2c5395</vt:lpwstr>
  </property>
  <property fmtid="{D5CDD505-2E9C-101B-9397-08002B2CF9AE}" pid="11" name="WindowName">
    <vt:lpwstr>TabWindow4</vt:lpwstr>
  </property>
  <property fmtid="{D5CDD505-2E9C-101B-9397-08002B2CF9AE}" pid="12" name="FileName">
    <vt:lpwstr>%5c%5cEP04.SJOMANNSKIRKEN.LOCAL%5cUSERS%24%5ctnm%5cEPHORTE%5c31758.DOCX</vt:lpwstr>
  </property>
  <property fmtid="{D5CDD505-2E9C-101B-9397-08002B2CF9AE}" pid="13" name="LinkId">
    <vt:i4>953</vt:i4>
  </property>
</Properties>
</file>